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414" w:type="dxa"/>
        <w:tblLayout w:type="fixed"/>
        <w:tblLook w:val="04A0" w:firstRow="1" w:lastRow="0" w:firstColumn="1" w:lastColumn="0" w:noHBand="0" w:noVBand="1"/>
      </w:tblPr>
      <w:tblGrid>
        <w:gridCol w:w="1242"/>
        <w:gridCol w:w="378"/>
        <w:gridCol w:w="2867"/>
        <w:gridCol w:w="16"/>
        <w:gridCol w:w="2911"/>
      </w:tblGrid>
      <w:tr w:rsidR="006E12CF" w:rsidTr="008136A7">
        <w:tc>
          <w:tcPr>
            <w:tcW w:w="1620" w:type="dxa"/>
            <w:gridSpan w:val="2"/>
          </w:tcPr>
          <w:p w:rsidR="006E12CF" w:rsidRPr="00DD52E0" w:rsidRDefault="006E12CF" w:rsidP="004548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D52E0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2883" w:type="dxa"/>
            <w:gridSpan w:val="2"/>
          </w:tcPr>
          <w:p w:rsidR="006E12CF" w:rsidRPr="00377CD2" w:rsidRDefault="006E12CF" w:rsidP="006E12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7CD2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911" w:type="dxa"/>
          </w:tcPr>
          <w:p w:rsidR="006E12CF" w:rsidRPr="00377CD2" w:rsidRDefault="006E12CF" w:rsidP="006E12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7CD2">
              <w:rPr>
                <w:rFonts w:ascii="Times New Roman" w:hAnsi="Times New Roman" w:cs="Times New Roman"/>
                <w:b/>
                <w:sz w:val="24"/>
              </w:rPr>
              <w:t>Ведущие (выступающие)</w:t>
            </w:r>
          </w:p>
        </w:tc>
      </w:tr>
      <w:tr w:rsidR="008136A7" w:rsidTr="00D11F0D">
        <w:tc>
          <w:tcPr>
            <w:tcW w:w="1620" w:type="dxa"/>
            <w:gridSpan w:val="2"/>
          </w:tcPr>
          <w:p w:rsidR="008136A7" w:rsidRPr="00AA1ADC" w:rsidRDefault="008136A7" w:rsidP="00DD52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12.30–13.00</w:t>
            </w:r>
          </w:p>
          <w:p w:rsidR="008136A7" w:rsidRPr="00AA1ADC" w:rsidRDefault="008136A7" w:rsidP="008136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 xml:space="preserve"> 2 этаж</w:t>
            </w:r>
          </w:p>
        </w:tc>
        <w:tc>
          <w:tcPr>
            <w:tcW w:w="5794" w:type="dxa"/>
            <w:gridSpan w:val="3"/>
          </w:tcPr>
          <w:p w:rsidR="00AB3215" w:rsidRDefault="008136A7" w:rsidP="00AB3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  <w:p w:rsidR="008136A7" w:rsidRPr="00AA1ADC" w:rsidRDefault="008136A7" w:rsidP="00AB32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городского научно-практического семинара</w:t>
            </w:r>
          </w:p>
        </w:tc>
      </w:tr>
      <w:tr w:rsidR="00377CD2" w:rsidTr="008136A7">
        <w:tc>
          <w:tcPr>
            <w:tcW w:w="7414" w:type="dxa"/>
            <w:gridSpan w:val="5"/>
            <w:shd w:val="clear" w:color="auto" w:fill="F2F2F2" w:themeFill="background1" w:themeFillShade="F2"/>
          </w:tcPr>
          <w:p w:rsidR="00AA1ADC" w:rsidRPr="00021D15" w:rsidRDefault="00377CD2" w:rsidP="00021D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4"/>
                <w:szCs w:val="20"/>
              </w:rPr>
              <w:t>Пленарное заседание</w:t>
            </w:r>
          </w:p>
        </w:tc>
      </w:tr>
      <w:tr w:rsidR="001A312C" w:rsidTr="008136A7">
        <w:tc>
          <w:tcPr>
            <w:tcW w:w="1242" w:type="dxa"/>
          </w:tcPr>
          <w:p w:rsidR="00377CD2" w:rsidRPr="00AA1ADC" w:rsidRDefault="00377CD2" w:rsidP="008136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13.00-13.10</w:t>
            </w:r>
          </w:p>
          <w:p w:rsidR="00377CD2" w:rsidRPr="00AA1ADC" w:rsidRDefault="00377CD2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45" w:type="dxa"/>
            <w:gridSpan w:val="2"/>
          </w:tcPr>
          <w:p w:rsidR="006E12CF" w:rsidRPr="00AA1ADC" w:rsidRDefault="00377CD2" w:rsidP="00377CD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Приветствие участников семинара</w:t>
            </w:r>
          </w:p>
          <w:p w:rsidR="00377CD2" w:rsidRPr="00AA1ADC" w:rsidRDefault="00377CD2" w:rsidP="00377CD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«Ресурсы образовательной среды школы № 285 для развития учащихся с </w:t>
            </w:r>
            <w:r w:rsidR="008136A7"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2927" w:type="dxa"/>
            <w:gridSpan w:val="2"/>
          </w:tcPr>
          <w:p w:rsidR="00B555FF" w:rsidRDefault="00B555FF" w:rsidP="00377CD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Минкеева</w:t>
            </w:r>
            <w:proofErr w:type="spellEnd"/>
          </w:p>
          <w:p w:rsidR="00B555FF" w:rsidRDefault="00B555FF" w:rsidP="00377CD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  <w:r w:rsidR="00AB3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77CD2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Николаевна,</w:t>
            </w:r>
          </w:p>
          <w:p w:rsidR="006E12CF" w:rsidRPr="00B555FF" w:rsidRDefault="00377CD2" w:rsidP="00377CD2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 ГБОУ СОШ № 285</w:t>
            </w:r>
            <w:r w:rsidR="004548CB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Красносельского района </w:t>
            </w:r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С-П</w:t>
            </w:r>
            <w:r w:rsidR="004548CB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="00B555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</w:tc>
      </w:tr>
      <w:tr w:rsidR="001A312C" w:rsidTr="008136A7">
        <w:tc>
          <w:tcPr>
            <w:tcW w:w="1242" w:type="dxa"/>
          </w:tcPr>
          <w:p w:rsidR="00377CD2" w:rsidRPr="00AA1ADC" w:rsidRDefault="00377CD2" w:rsidP="00DD52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13.10-13.20</w:t>
            </w:r>
          </w:p>
          <w:p w:rsidR="00377CD2" w:rsidRPr="00AA1ADC" w:rsidRDefault="00377CD2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45" w:type="dxa"/>
            <w:gridSpan w:val="2"/>
          </w:tcPr>
          <w:p w:rsidR="006E12CF" w:rsidRPr="00C52E74" w:rsidRDefault="00C52E74" w:rsidP="00377CD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52E7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нновационные </w:t>
            </w:r>
            <w:r w:rsidRPr="00C52E7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  <w:r w:rsidRPr="00C52E7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в логопедической работе с детьми ОВЗ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27" w:type="dxa"/>
            <w:gridSpan w:val="2"/>
          </w:tcPr>
          <w:p w:rsidR="00377CD2" w:rsidRPr="008136A7" w:rsidRDefault="008136A7" w:rsidP="008136A7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Г.В.</w:t>
            </w:r>
            <w:r w:rsidR="00377CD2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7CD2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учитель-логоп</w:t>
            </w:r>
            <w:r w:rsidR="007248A6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ед, методист ЦПМСС </w:t>
            </w:r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Красносельского района </w:t>
            </w:r>
            <w:proofErr w:type="gramStart"/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С-П</w:t>
            </w:r>
            <w:r w:rsidR="00377CD2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="00377CD2" w:rsidRPr="00AA1ADC">
              <w:rPr>
                <w:rFonts w:cs="Arial"/>
                <w:i/>
                <w:iCs/>
                <w:sz w:val="20"/>
                <w:szCs w:val="20"/>
              </w:rPr>
              <w:t>;</w:t>
            </w:r>
          </w:p>
        </w:tc>
      </w:tr>
      <w:tr w:rsidR="001A312C" w:rsidTr="008136A7">
        <w:tc>
          <w:tcPr>
            <w:tcW w:w="1242" w:type="dxa"/>
          </w:tcPr>
          <w:p w:rsidR="00377CD2" w:rsidRPr="00AA1ADC" w:rsidRDefault="00377CD2" w:rsidP="00DD52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  <w:r w:rsidR="00DD5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  <w:p w:rsidR="00377CD2" w:rsidRPr="00AA1ADC" w:rsidRDefault="00377CD2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45" w:type="dxa"/>
            <w:gridSpan w:val="2"/>
          </w:tcPr>
          <w:p w:rsidR="006E12CF" w:rsidRPr="00AA1ADC" w:rsidRDefault="004903F7" w:rsidP="00377CD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«Определени</w:t>
            </w:r>
            <w:r w:rsidR="00813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специальных условий получения </w:t>
            </w: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образования»  </w:t>
            </w:r>
          </w:p>
        </w:tc>
        <w:tc>
          <w:tcPr>
            <w:tcW w:w="2927" w:type="dxa"/>
            <w:gridSpan w:val="2"/>
          </w:tcPr>
          <w:p w:rsidR="006E12CF" w:rsidRPr="005F17D8" w:rsidRDefault="004903F7" w:rsidP="00377CD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Машталь</w:t>
            </w:r>
            <w:proofErr w:type="spellEnd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О.Ю.</w:t>
            </w:r>
            <w:r w:rsidR="005F5CB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педагог</w:t>
            </w:r>
            <w:proofErr w:type="spellEnd"/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-психолог </w:t>
            </w:r>
            <w:r w:rsidR="00316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ГБУ ДО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ЦПМСС</w:t>
            </w: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001D" w:rsidRPr="005F17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Красносельского района </w:t>
            </w:r>
            <w:proofErr w:type="gramStart"/>
            <w:r w:rsidR="00B555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С-Пб</w:t>
            </w:r>
            <w:proofErr w:type="gramEnd"/>
            <w:r w:rsidR="00EE001D" w:rsidRPr="005F17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</w:tc>
      </w:tr>
      <w:tr w:rsidR="001A312C" w:rsidTr="008136A7">
        <w:tc>
          <w:tcPr>
            <w:tcW w:w="1242" w:type="dxa"/>
          </w:tcPr>
          <w:p w:rsidR="004903F7" w:rsidRPr="00AA1ADC" w:rsidRDefault="004903F7" w:rsidP="00DD52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13.35-13.50</w:t>
            </w:r>
          </w:p>
          <w:p w:rsidR="00377CD2" w:rsidRPr="00AA1ADC" w:rsidRDefault="00377CD2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45" w:type="dxa"/>
            <w:gridSpan w:val="2"/>
          </w:tcPr>
          <w:p w:rsidR="00292574" w:rsidRPr="00AA1ADC" w:rsidRDefault="00297EF0" w:rsidP="0029257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4903F7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Экстернальная</w:t>
            </w:r>
            <w:proofErr w:type="spellEnd"/>
            <w:r w:rsidR="00813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интеграция в условиях </w:t>
            </w:r>
            <w:r w:rsidR="004903F7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общеобразовательного учреждения СОШ № </w:t>
            </w:r>
            <w:r w:rsidR="00813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285 </w:t>
            </w:r>
            <w:proofErr w:type="spellStart"/>
            <w:r w:rsidR="008136A7">
              <w:rPr>
                <w:rFonts w:ascii="Times New Roman" w:hAnsi="Times New Roman" w:cs="Times New Roman"/>
                <w:b/>
                <w:sz w:val="20"/>
                <w:szCs w:val="20"/>
              </w:rPr>
              <w:t>Красносельског</w:t>
            </w:r>
            <w:proofErr w:type="spellEnd"/>
          </w:p>
          <w:p w:rsidR="00292574" w:rsidRPr="00AA1ADC" w:rsidRDefault="00292574" w:rsidP="0029257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(из опыта работы ГБОУ</w:t>
            </w:r>
            <w:proofErr w:type="gramEnd"/>
          </w:p>
          <w:p w:rsidR="006E12CF" w:rsidRPr="00AA1ADC" w:rsidRDefault="008136A7" w:rsidP="0029257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7EF0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СПб)»</w:t>
            </w:r>
          </w:p>
        </w:tc>
        <w:tc>
          <w:tcPr>
            <w:tcW w:w="2927" w:type="dxa"/>
            <w:gridSpan w:val="2"/>
          </w:tcPr>
          <w:p w:rsidR="004903F7" w:rsidRPr="00AA1ADC" w:rsidRDefault="004903F7" w:rsidP="004903F7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Козлова Ю.В.,</w:t>
            </w: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начальных классов ГБОУ СОШ № 285; </w:t>
            </w:r>
          </w:p>
          <w:p w:rsidR="004903F7" w:rsidRPr="00AA1ADC" w:rsidRDefault="004903F7" w:rsidP="004903F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Козырева Л. Ю.,</w:t>
            </w: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учитель-логопед, ГБОУ СОШ № 285</w:t>
            </w: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12CF" w:rsidRPr="00AA1ADC" w:rsidRDefault="004903F7" w:rsidP="005F5CB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Рак Т. В.,</w:t>
            </w: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педагог-психолог, ГБОУ СОШ № 285</w:t>
            </w:r>
          </w:p>
        </w:tc>
      </w:tr>
      <w:tr w:rsidR="001A312C" w:rsidTr="008136A7">
        <w:tc>
          <w:tcPr>
            <w:tcW w:w="1242" w:type="dxa"/>
          </w:tcPr>
          <w:p w:rsidR="004903F7" w:rsidRPr="00AA1ADC" w:rsidRDefault="004903F7" w:rsidP="00DD52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13.50-14.10</w:t>
            </w:r>
          </w:p>
          <w:p w:rsidR="00377CD2" w:rsidRPr="00AA1ADC" w:rsidRDefault="00377CD2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45" w:type="dxa"/>
            <w:gridSpan w:val="2"/>
          </w:tcPr>
          <w:p w:rsidR="006E12CF" w:rsidRPr="00292574" w:rsidRDefault="004903F7" w:rsidP="004903F7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«Нейропсихологический подход к обучению</w:t>
            </w:r>
            <w:r w:rsidR="00292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грамотности»</w:t>
            </w:r>
          </w:p>
        </w:tc>
        <w:tc>
          <w:tcPr>
            <w:tcW w:w="2927" w:type="dxa"/>
            <w:gridSpan w:val="2"/>
          </w:tcPr>
          <w:p w:rsidR="006E12CF" w:rsidRPr="008136A7" w:rsidRDefault="004903F7" w:rsidP="00377CD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7">
              <w:rPr>
                <w:rFonts w:ascii="Times New Roman" w:hAnsi="Times New Roman" w:cs="Times New Roman"/>
                <w:b/>
                <w:sz w:val="20"/>
                <w:szCs w:val="20"/>
              </w:rPr>
              <w:t>Давыдова И.А.,</w:t>
            </w:r>
            <w:r w:rsidRPr="00813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6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учитель-логопед </w:t>
            </w:r>
            <w:r w:rsidR="00316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ГБУ ДО </w:t>
            </w:r>
            <w:r w:rsidRPr="008136A7">
              <w:rPr>
                <w:rFonts w:ascii="Times New Roman" w:hAnsi="Times New Roman" w:cs="Times New Roman"/>
                <w:i/>
                <w:sz w:val="20"/>
                <w:szCs w:val="20"/>
              </w:rPr>
              <w:t>ЦПМСС</w:t>
            </w:r>
            <w:r w:rsidR="00EE001D" w:rsidRPr="008136A7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EE001D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Красносельского района</w:t>
            </w:r>
            <w:r w:rsidR="00B555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B555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С-Пб</w:t>
            </w:r>
            <w:proofErr w:type="gramEnd"/>
            <w:r w:rsidR="00EE001D" w:rsidRPr="008136A7">
              <w:rPr>
                <w:rFonts w:cs="Arial"/>
                <w:i/>
                <w:iCs/>
                <w:sz w:val="20"/>
                <w:szCs w:val="20"/>
              </w:rPr>
              <w:t>;</w:t>
            </w:r>
          </w:p>
        </w:tc>
      </w:tr>
      <w:tr w:rsidR="001A312C" w:rsidTr="008136A7">
        <w:tc>
          <w:tcPr>
            <w:tcW w:w="1242" w:type="dxa"/>
          </w:tcPr>
          <w:p w:rsidR="004903F7" w:rsidRPr="00AA1ADC" w:rsidRDefault="004903F7" w:rsidP="00DD52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14.10-14.25</w:t>
            </w:r>
          </w:p>
          <w:p w:rsidR="00377CD2" w:rsidRPr="00AA1ADC" w:rsidRDefault="00377CD2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45" w:type="dxa"/>
            <w:gridSpan w:val="2"/>
          </w:tcPr>
          <w:p w:rsidR="006E12CF" w:rsidRPr="00AA1ADC" w:rsidRDefault="00292574" w:rsidP="004903F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903F7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Разные виды речевых карт для обследования учащихся  с ОВЗ»</w:t>
            </w:r>
          </w:p>
        </w:tc>
        <w:tc>
          <w:tcPr>
            <w:tcW w:w="2927" w:type="dxa"/>
            <w:gridSpan w:val="2"/>
          </w:tcPr>
          <w:p w:rsidR="006E12CF" w:rsidRPr="008136A7" w:rsidRDefault="004903F7" w:rsidP="00377CD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7">
              <w:rPr>
                <w:rFonts w:ascii="Times New Roman" w:hAnsi="Times New Roman" w:cs="Times New Roman"/>
                <w:b/>
                <w:sz w:val="20"/>
                <w:szCs w:val="20"/>
              </w:rPr>
              <w:t>Рязанова О.Н.</w:t>
            </w:r>
            <w:r w:rsidRPr="008136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36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учитель-логопед </w:t>
            </w:r>
            <w:r w:rsidR="00316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ГБУ ДО </w:t>
            </w:r>
            <w:r w:rsidRPr="008136A7">
              <w:rPr>
                <w:rFonts w:ascii="Times New Roman" w:hAnsi="Times New Roman" w:cs="Times New Roman"/>
                <w:i/>
                <w:sz w:val="20"/>
                <w:szCs w:val="20"/>
              </w:rPr>
              <w:t>ЦПМСС</w:t>
            </w:r>
            <w:r w:rsidR="00EE001D" w:rsidRPr="008136A7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EE001D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Красносельского </w:t>
            </w:r>
            <w:proofErr w:type="spellStart"/>
            <w:r w:rsidR="00EE001D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района</w:t>
            </w:r>
            <w:r w:rsidR="00B555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spellEnd"/>
            <w:r w:rsidR="00B555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-Пб</w:t>
            </w:r>
            <w:proofErr w:type="gramStart"/>
            <w:r w:rsidR="00EE001D" w:rsidRPr="008136A7">
              <w:rPr>
                <w:rFonts w:cs="Arial"/>
                <w:i/>
                <w:iCs/>
                <w:sz w:val="20"/>
                <w:szCs w:val="20"/>
              </w:rPr>
              <w:t xml:space="preserve"> ;</w:t>
            </w:r>
            <w:proofErr w:type="gramEnd"/>
          </w:p>
        </w:tc>
      </w:tr>
      <w:tr w:rsidR="001A312C" w:rsidTr="008136A7">
        <w:tc>
          <w:tcPr>
            <w:tcW w:w="1242" w:type="dxa"/>
          </w:tcPr>
          <w:p w:rsidR="00DD52E0" w:rsidRDefault="00DD52E0" w:rsidP="00624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E0" w:rsidRDefault="00DD52E0" w:rsidP="00624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F7" w:rsidRDefault="004903F7" w:rsidP="00624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14.25 -14.45</w:t>
            </w:r>
          </w:p>
          <w:p w:rsidR="0062452A" w:rsidRPr="00AA1ADC" w:rsidRDefault="0062452A" w:rsidP="00624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45" w:type="dxa"/>
            <w:gridSpan w:val="2"/>
          </w:tcPr>
          <w:p w:rsidR="004903F7" w:rsidRPr="00AA1ADC" w:rsidRDefault="004903F7" w:rsidP="004903F7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Интеграция коррекционно-развивающих  приёмов обучения в общеобразовательный процесс в условиях     </w:t>
            </w:r>
          </w:p>
          <w:p w:rsidR="006E12CF" w:rsidRPr="00AA1ADC" w:rsidRDefault="004903F7" w:rsidP="004903F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инклюзивного образования»</w:t>
            </w:r>
          </w:p>
        </w:tc>
        <w:tc>
          <w:tcPr>
            <w:tcW w:w="2927" w:type="dxa"/>
            <w:gridSpan w:val="2"/>
          </w:tcPr>
          <w:p w:rsidR="001A312C" w:rsidRPr="00AA1ADC" w:rsidRDefault="001A312C" w:rsidP="001A312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Плетенева</w:t>
            </w:r>
            <w:proofErr w:type="spellEnd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Т.А.,</w:t>
            </w: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учитель-логопед, ГБОУ </w:t>
            </w:r>
            <w:r w:rsidR="004548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гимназия №271 </w:t>
            </w:r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Красносельского района </w:t>
            </w:r>
            <w:proofErr w:type="gramStart"/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С-П</w:t>
            </w:r>
            <w:r w:rsidR="004548CB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="00454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1A312C" w:rsidRPr="00AA1ADC" w:rsidRDefault="001A312C" w:rsidP="001A312C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Галитовская</w:t>
            </w:r>
            <w:proofErr w:type="spellEnd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Е.Ю.,</w:t>
            </w: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учитель-логопед, ГБОУ </w:t>
            </w:r>
            <w:r w:rsidR="004548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гимназия №271 </w:t>
            </w:r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Красносельского района </w:t>
            </w:r>
            <w:proofErr w:type="gramStart"/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С-П</w:t>
            </w:r>
            <w:r w:rsidR="004548CB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="00454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6E12CF" w:rsidRPr="00AA1ADC" w:rsidRDefault="001A312C" w:rsidP="001A312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Буравская</w:t>
            </w:r>
            <w:proofErr w:type="spellEnd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Т.А.,</w:t>
            </w: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учитель-логопед, ГБОУ</w:t>
            </w:r>
            <w:r w:rsidR="004548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гимназия №271</w:t>
            </w:r>
            <w:r w:rsidR="004548CB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Красносельского района </w:t>
            </w:r>
            <w:proofErr w:type="gramStart"/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С-П</w:t>
            </w:r>
            <w:r w:rsidR="004548CB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="00454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</w:tc>
      </w:tr>
      <w:tr w:rsidR="00A4107C" w:rsidTr="008136A7">
        <w:tc>
          <w:tcPr>
            <w:tcW w:w="1242" w:type="dxa"/>
          </w:tcPr>
          <w:p w:rsidR="00A4107C" w:rsidRPr="00AA1ADC" w:rsidRDefault="00A4107C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14.45-15.10</w:t>
            </w:r>
          </w:p>
        </w:tc>
        <w:tc>
          <w:tcPr>
            <w:tcW w:w="6172" w:type="dxa"/>
            <w:gridSpan w:val="4"/>
            <w:shd w:val="clear" w:color="auto" w:fill="F2F2F2" w:themeFill="background1" w:themeFillShade="F2"/>
          </w:tcPr>
          <w:p w:rsidR="00011491" w:rsidRPr="00AA1ADC" w:rsidRDefault="00A4107C" w:rsidP="00021D1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Кофе-брейк</w:t>
            </w:r>
          </w:p>
        </w:tc>
      </w:tr>
      <w:tr w:rsidR="00A4107C" w:rsidTr="008136A7">
        <w:tc>
          <w:tcPr>
            <w:tcW w:w="1242" w:type="dxa"/>
            <w:vMerge w:val="restart"/>
          </w:tcPr>
          <w:p w:rsidR="0062452A" w:rsidRDefault="0062452A" w:rsidP="008136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7C" w:rsidRPr="00F66F98" w:rsidRDefault="00A4107C" w:rsidP="008136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F98">
              <w:rPr>
                <w:rFonts w:ascii="Times New Roman" w:hAnsi="Times New Roman" w:cs="Times New Roman"/>
                <w:sz w:val="20"/>
                <w:szCs w:val="20"/>
              </w:rPr>
              <w:t>15.10-15.30</w:t>
            </w:r>
          </w:p>
          <w:p w:rsidR="00642E38" w:rsidRDefault="00642E38" w:rsidP="005F17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52A" w:rsidRDefault="005F17D8" w:rsidP="005F17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F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6F98" w:rsidRPr="00F66F98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</w:p>
          <w:p w:rsidR="00F66F98" w:rsidRDefault="00F66F98" w:rsidP="005F17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F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A0B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2452A" w:rsidRDefault="0062452A" w:rsidP="008136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F98" w:rsidRPr="00F66F98" w:rsidRDefault="00F66F98" w:rsidP="008136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F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</w:t>
            </w:r>
          </w:p>
          <w:p w:rsidR="00F66F98" w:rsidRDefault="00F66F98" w:rsidP="00F66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F17D8" w:rsidRDefault="005F17D8" w:rsidP="005F17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7D8" w:rsidRDefault="005F17D8" w:rsidP="005F17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F98" w:rsidRPr="00F66F98" w:rsidRDefault="00F66F98" w:rsidP="005F17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F98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F66F98" w:rsidRPr="00F66F98" w:rsidRDefault="00F66F98" w:rsidP="00C703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703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2" w:type="dxa"/>
            <w:gridSpan w:val="4"/>
          </w:tcPr>
          <w:p w:rsidR="00A4107C" w:rsidRPr="00AA1ADC" w:rsidRDefault="005F17D8" w:rsidP="005F17D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  <w:r w:rsidR="00A4107C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</w:t>
            </w:r>
          </w:p>
        </w:tc>
      </w:tr>
      <w:tr w:rsidR="00A4107C" w:rsidTr="008136A7">
        <w:tc>
          <w:tcPr>
            <w:tcW w:w="1242" w:type="dxa"/>
            <w:vMerge/>
          </w:tcPr>
          <w:p w:rsidR="00A4107C" w:rsidRPr="00AA1ADC" w:rsidRDefault="00A4107C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A4107C" w:rsidRPr="00AA1ADC" w:rsidRDefault="00A4107C" w:rsidP="004903F7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«Использование космического (пластического) песка в работе над    </w:t>
            </w:r>
            <w:proofErr w:type="spellStart"/>
            <w:proofErr w:type="gramStart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звуко</w:t>
            </w:r>
            <w:proofErr w:type="spellEnd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-буквенным</w:t>
            </w:r>
            <w:proofErr w:type="gramEnd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анализом и синтезом слов различной </w:t>
            </w:r>
            <w:proofErr w:type="spellStart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звуко</w:t>
            </w:r>
            <w:proofErr w:type="spellEnd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-слоговой  структуры"</w:t>
            </w:r>
          </w:p>
        </w:tc>
        <w:tc>
          <w:tcPr>
            <w:tcW w:w="2911" w:type="dxa"/>
          </w:tcPr>
          <w:p w:rsidR="00A4107C" w:rsidRPr="00AA1ADC" w:rsidRDefault="00A4107C" w:rsidP="00A4107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Михайловская Т.Л.,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учитель-логопед, ГБОУ СОШ № 285</w:t>
            </w:r>
            <w:r w:rsidR="004548CB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Красносельского района </w:t>
            </w:r>
            <w:proofErr w:type="gramStart"/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С-П</w:t>
            </w:r>
            <w:r w:rsidR="004548CB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="00454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</w:tc>
      </w:tr>
      <w:tr w:rsidR="00A4107C" w:rsidTr="008136A7">
        <w:tc>
          <w:tcPr>
            <w:tcW w:w="1242" w:type="dxa"/>
            <w:vMerge/>
          </w:tcPr>
          <w:p w:rsidR="00A4107C" w:rsidRPr="00AA1ADC" w:rsidRDefault="00A4107C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A4107C" w:rsidRPr="00AA1ADC" w:rsidRDefault="00A4107C" w:rsidP="004903F7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«Сказкотерапия в системе логопедических занятий по развитию с</w:t>
            </w:r>
            <w:r w:rsidR="005E134C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вязной речи"</w:t>
            </w:r>
          </w:p>
        </w:tc>
        <w:tc>
          <w:tcPr>
            <w:tcW w:w="2911" w:type="dxa"/>
          </w:tcPr>
          <w:p w:rsidR="005E134C" w:rsidRPr="00AA1ADC" w:rsidRDefault="005E134C" w:rsidP="001A312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Якушева А.В.,</w:t>
            </w:r>
            <w:r w:rsidR="00624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учитель-логопед, ГБОУ СОШ № 285</w:t>
            </w:r>
            <w:r w:rsidR="004548CB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B32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Красносельского района </w:t>
            </w:r>
            <w:proofErr w:type="gramStart"/>
            <w:r w:rsidR="00AB32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С-П</w:t>
            </w:r>
            <w:r w:rsidR="004548CB" w:rsidRPr="00B555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</w:t>
            </w:r>
            <w:proofErr w:type="gramEnd"/>
            <w:r w:rsidR="00454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</w:tc>
      </w:tr>
      <w:tr w:rsidR="00A4107C" w:rsidTr="008136A7">
        <w:tc>
          <w:tcPr>
            <w:tcW w:w="1242" w:type="dxa"/>
            <w:vMerge/>
          </w:tcPr>
          <w:p w:rsidR="00A4107C" w:rsidRPr="00AA1ADC" w:rsidRDefault="00A4107C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A4107C" w:rsidRPr="00AA1ADC" w:rsidRDefault="005E134C" w:rsidP="004903F7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"Использование игровых технологий в логопедической работе"</w:t>
            </w:r>
          </w:p>
        </w:tc>
        <w:tc>
          <w:tcPr>
            <w:tcW w:w="2911" w:type="dxa"/>
          </w:tcPr>
          <w:p w:rsidR="00A4107C" w:rsidRPr="00AA1ADC" w:rsidRDefault="005E134C" w:rsidP="001A312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Евсеева А.Г.,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учитель-логопед, ГБОУ СОШ №285</w:t>
            </w:r>
            <w:r w:rsidR="004548CB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B32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Красносельского района </w:t>
            </w:r>
            <w:proofErr w:type="gramStart"/>
            <w:r w:rsidR="00AB32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С-П</w:t>
            </w:r>
            <w:r w:rsidR="004548CB" w:rsidRPr="00B555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</w:t>
            </w:r>
            <w:proofErr w:type="gramEnd"/>
            <w:r w:rsidR="00454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</w:tc>
      </w:tr>
      <w:tr w:rsidR="00011491" w:rsidTr="008136A7">
        <w:tc>
          <w:tcPr>
            <w:tcW w:w="1242" w:type="dxa"/>
          </w:tcPr>
          <w:p w:rsidR="005F17D8" w:rsidRPr="005F17D8" w:rsidRDefault="005F17D8" w:rsidP="005F17D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491" w:rsidRDefault="00011491" w:rsidP="005F17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15.30-15.45</w:t>
            </w:r>
          </w:p>
          <w:p w:rsidR="00AA1ADC" w:rsidRPr="00AA1ADC" w:rsidRDefault="00AA1ADC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61" w:type="dxa"/>
            <w:gridSpan w:val="3"/>
          </w:tcPr>
          <w:p w:rsidR="00011491" w:rsidRPr="00AA1ADC" w:rsidRDefault="00297EF0" w:rsidP="0001149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11491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альтернативной коммуникации</w:t>
            </w:r>
            <w:r w:rsidR="00DD5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1491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работе с детьми </w:t>
            </w:r>
            <w:proofErr w:type="gramStart"/>
            <w:r w:rsidR="00011491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011491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тяжёлыми множественными </w:t>
            </w:r>
          </w:p>
          <w:p w:rsidR="00011491" w:rsidRPr="00AA1ADC" w:rsidRDefault="00297EF0" w:rsidP="0001149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нарушениями развития»</w:t>
            </w:r>
          </w:p>
        </w:tc>
        <w:tc>
          <w:tcPr>
            <w:tcW w:w="2911" w:type="dxa"/>
          </w:tcPr>
          <w:p w:rsidR="00011491" w:rsidRDefault="00011491" w:rsidP="00011491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Сидоркина К.В.,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 ГБОУ школа № 131</w:t>
            </w:r>
          </w:p>
          <w:p w:rsidR="004548CB" w:rsidRPr="00AA1ADC" w:rsidRDefault="00AB3215" w:rsidP="0001149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Красносельского района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С-П</w:t>
            </w:r>
            <w:r w:rsidR="004548CB"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="00454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011491" w:rsidRDefault="00011491" w:rsidP="00011491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Кононова Т.А.,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 ГБОУ школа № 131</w:t>
            </w:r>
          </w:p>
          <w:p w:rsidR="004548CB" w:rsidRPr="00AA1ADC" w:rsidRDefault="00AB3215" w:rsidP="0001149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Красносельского района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-П</w:t>
            </w:r>
            <w:r w:rsidR="004548CB" w:rsidRPr="00B555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</w:t>
            </w:r>
            <w:r w:rsidR="00454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</w:tc>
      </w:tr>
      <w:tr w:rsidR="00297EF0" w:rsidTr="008136A7">
        <w:tc>
          <w:tcPr>
            <w:tcW w:w="1242" w:type="dxa"/>
          </w:tcPr>
          <w:p w:rsidR="005F17D8" w:rsidRDefault="005F17D8" w:rsidP="005F17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F0" w:rsidRDefault="00297EF0" w:rsidP="005F17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15.45-16.05</w:t>
            </w:r>
          </w:p>
          <w:p w:rsidR="00AA1ADC" w:rsidRPr="00AA1ADC" w:rsidRDefault="00AA1ADC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61" w:type="dxa"/>
            <w:gridSpan w:val="3"/>
          </w:tcPr>
          <w:p w:rsidR="00297EF0" w:rsidRPr="00AA1ADC" w:rsidRDefault="00297EF0" w:rsidP="00297EF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Эдьютейнмент</w:t>
            </w:r>
            <w:proofErr w:type="spellEnd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 метод развития устной речи у</w:t>
            </w:r>
          </w:p>
          <w:p w:rsidR="00297EF0" w:rsidRPr="00AA1ADC" w:rsidRDefault="00297EF0" w:rsidP="00297EF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учащихся с задержкой психического развития "</w:t>
            </w:r>
          </w:p>
        </w:tc>
        <w:tc>
          <w:tcPr>
            <w:tcW w:w="2911" w:type="dxa"/>
          </w:tcPr>
          <w:p w:rsidR="0064330E" w:rsidRDefault="00297EF0" w:rsidP="00297EF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Суслова С.А. ,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 ГБОУ школа № 131</w:t>
            </w:r>
          </w:p>
          <w:p w:rsidR="0064330E" w:rsidRPr="0064330E" w:rsidRDefault="00AB3215" w:rsidP="00297EF0">
            <w:pPr>
              <w:ind w:firstLine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Красносельского района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С-П</w:t>
            </w:r>
            <w:r w:rsidR="0064330E" w:rsidRPr="006433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</w:t>
            </w:r>
            <w:proofErr w:type="gramEnd"/>
            <w:r w:rsidR="006433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  <w:p w:rsidR="00297EF0" w:rsidRDefault="00297EF0" w:rsidP="00297EF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Капустина М.И.,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 ГБОУ школа № 131</w:t>
            </w: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330E" w:rsidRPr="0064330E" w:rsidRDefault="00AB3215" w:rsidP="00297EF0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Красносельского района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С-П</w:t>
            </w:r>
            <w:r w:rsidR="0064330E" w:rsidRPr="006433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</w:t>
            </w:r>
            <w:proofErr w:type="gramEnd"/>
            <w:r w:rsidR="0064330E" w:rsidRPr="006433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  <w:p w:rsidR="00297EF0" w:rsidRDefault="00297EF0" w:rsidP="00297EF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Арсеньева Е.А.,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 ГБОУ школа № 131</w:t>
            </w:r>
          </w:p>
          <w:p w:rsidR="0064330E" w:rsidRPr="00AA1ADC" w:rsidRDefault="00AB3215" w:rsidP="00297EF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Красносельского района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С-П</w:t>
            </w:r>
            <w:r w:rsidR="0064330E" w:rsidRPr="006433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</w:t>
            </w:r>
            <w:proofErr w:type="gramEnd"/>
            <w:r w:rsidR="006433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</w:tc>
      </w:tr>
      <w:tr w:rsidR="00297EF0" w:rsidTr="008136A7">
        <w:tc>
          <w:tcPr>
            <w:tcW w:w="1242" w:type="dxa"/>
          </w:tcPr>
          <w:p w:rsidR="005F17D8" w:rsidRDefault="005F17D8" w:rsidP="005F17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F0" w:rsidRDefault="00297EF0" w:rsidP="005F17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16.05-16.20</w:t>
            </w:r>
          </w:p>
          <w:p w:rsidR="00AA1ADC" w:rsidRPr="00AA1ADC" w:rsidRDefault="00AA1ADC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61" w:type="dxa"/>
            <w:gridSpan w:val="3"/>
          </w:tcPr>
          <w:p w:rsidR="00297EF0" w:rsidRPr="00AA1ADC" w:rsidRDefault="00642E38" w:rsidP="00297EF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«Формирование и развитие навыка чтения у д</w:t>
            </w:r>
            <w:bookmarkStart w:id="0" w:name="_GoBack"/>
            <w:bookmarkEnd w:id="0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етей с  ТНР»</w:t>
            </w:r>
          </w:p>
        </w:tc>
        <w:tc>
          <w:tcPr>
            <w:tcW w:w="2911" w:type="dxa"/>
          </w:tcPr>
          <w:p w:rsidR="00297EF0" w:rsidRDefault="00CA30C8" w:rsidP="00CA30C8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2E38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Сокк</w:t>
            </w:r>
            <w:proofErr w:type="spellEnd"/>
            <w:r w:rsidR="00642E38"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И.Е., </w:t>
            </w:r>
            <w:r w:rsidR="00642E38"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учитель-логопед </w:t>
            </w:r>
            <w:r w:rsidR="00642E38" w:rsidRPr="00B555FF">
              <w:rPr>
                <w:rFonts w:ascii="Times New Roman" w:hAnsi="Times New Roman" w:cs="Times New Roman"/>
                <w:i/>
                <w:sz w:val="18"/>
                <w:szCs w:val="18"/>
              </w:rPr>
              <w:t>СП "</w:t>
            </w:r>
            <w:proofErr w:type="spellStart"/>
            <w:r w:rsidR="00642E38" w:rsidRPr="00B555FF">
              <w:rPr>
                <w:rFonts w:ascii="Times New Roman" w:hAnsi="Times New Roman" w:cs="Times New Roman"/>
                <w:i/>
                <w:sz w:val="18"/>
                <w:szCs w:val="18"/>
              </w:rPr>
              <w:t>Логоцентр</w:t>
            </w:r>
            <w:proofErr w:type="spellEnd"/>
            <w:r w:rsidR="00642E38" w:rsidRPr="00B555FF">
              <w:rPr>
                <w:rFonts w:ascii="Times New Roman" w:hAnsi="Times New Roman" w:cs="Times New Roman"/>
                <w:i/>
                <w:sz w:val="18"/>
                <w:szCs w:val="18"/>
              </w:rPr>
              <w:t>" ГБУ ДО</w:t>
            </w:r>
            <w:r w:rsidR="00642E38"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ЦППМСП Выборгского района</w:t>
            </w:r>
          </w:p>
          <w:p w:rsidR="00642E38" w:rsidRPr="005F17D8" w:rsidRDefault="00642E38" w:rsidP="00CA30C8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2E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Матюхина А.В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.,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учитель-логопед СП "</w:t>
            </w:r>
            <w:proofErr w:type="spellStart"/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Логоц</w:t>
            </w:r>
            <w:r w:rsidR="004548CB">
              <w:rPr>
                <w:rFonts w:ascii="Times New Roman" w:hAnsi="Times New Roman" w:cs="Times New Roman"/>
                <w:i/>
                <w:sz w:val="20"/>
                <w:szCs w:val="20"/>
              </w:rPr>
              <w:t>ентр</w:t>
            </w:r>
            <w:proofErr w:type="spellEnd"/>
            <w:r w:rsidR="004548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 ГБУ ДО ЦППМСП </w:t>
            </w:r>
            <w:r w:rsidR="004548CB" w:rsidRPr="0064330E">
              <w:rPr>
                <w:rFonts w:ascii="Times New Roman" w:hAnsi="Times New Roman" w:cs="Times New Roman"/>
                <w:i/>
                <w:sz w:val="18"/>
                <w:szCs w:val="18"/>
              </w:rPr>
              <w:t>Выборгского</w:t>
            </w:r>
            <w:r w:rsidR="006433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р-на</w:t>
            </w:r>
          </w:p>
        </w:tc>
      </w:tr>
      <w:tr w:rsidR="002A0C9B" w:rsidTr="008136A7">
        <w:tc>
          <w:tcPr>
            <w:tcW w:w="1242" w:type="dxa"/>
          </w:tcPr>
          <w:p w:rsidR="00AA1ADC" w:rsidRDefault="00AA1ADC" w:rsidP="00DD52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16.20-16.35</w:t>
            </w:r>
          </w:p>
          <w:p w:rsidR="00AA1ADC" w:rsidRPr="00AA1ADC" w:rsidRDefault="00AA1ADC" w:rsidP="006E12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61" w:type="dxa"/>
            <w:gridSpan w:val="3"/>
          </w:tcPr>
          <w:p w:rsidR="002A0C9B" w:rsidRPr="00AA1ADC" w:rsidRDefault="00642E38" w:rsidP="00AA1AD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Развит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связной речи у детей с ТНР»</w:t>
            </w:r>
          </w:p>
        </w:tc>
        <w:tc>
          <w:tcPr>
            <w:tcW w:w="2911" w:type="dxa"/>
          </w:tcPr>
          <w:p w:rsidR="00642E38" w:rsidRPr="0064330E" w:rsidRDefault="00642E38" w:rsidP="00642E38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Салмина</w:t>
            </w:r>
            <w:proofErr w:type="spellEnd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43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 СП "</w:t>
            </w:r>
            <w:proofErr w:type="spellStart"/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Логоцентр</w:t>
            </w:r>
            <w:proofErr w:type="spellEnd"/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 ГБУ </w:t>
            </w:r>
            <w:r w:rsidRPr="00B555FF">
              <w:rPr>
                <w:rFonts w:ascii="Times New Roman" w:hAnsi="Times New Roman" w:cs="Times New Roman"/>
                <w:i/>
                <w:sz w:val="18"/>
                <w:szCs w:val="18"/>
              </w:rPr>
              <w:t>ДО ЦППМСП Выборгского</w:t>
            </w:r>
            <w:r w:rsidR="0064330E" w:rsidRPr="00B555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р-на</w:t>
            </w:r>
            <w:r w:rsidR="006433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  </w:t>
            </w:r>
            <w:r w:rsidRPr="006433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A0C9B" w:rsidRPr="00AA1ADC" w:rsidRDefault="00642E38" w:rsidP="00642E3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Оноприенко Ю.В.,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 "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Логоцентр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 ГБУ ДО ЦППМСП </w:t>
            </w:r>
            <w:r w:rsidRPr="0064330E">
              <w:rPr>
                <w:rFonts w:ascii="Times New Roman" w:hAnsi="Times New Roman" w:cs="Times New Roman"/>
                <w:i/>
                <w:sz w:val="18"/>
                <w:szCs w:val="18"/>
              </w:rPr>
              <w:t>Выборгского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433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р-на </w:t>
            </w:r>
          </w:p>
        </w:tc>
      </w:tr>
      <w:tr w:rsidR="00AA1ADC" w:rsidTr="00BC7ECC">
        <w:trPr>
          <w:trHeight w:val="1972"/>
        </w:trPr>
        <w:tc>
          <w:tcPr>
            <w:tcW w:w="1242" w:type="dxa"/>
          </w:tcPr>
          <w:p w:rsidR="0062452A" w:rsidRPr="00316E99" w:rsidRDefault="0062452A" w:rsidP="00316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DC" w:rsidRPr="00316E99" w:rsidRDefault="00AA1ADC" w:rsidP="00316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99">
              <w:rPr>
                <w:rFonts w:ascii="Times New Roman" w:hAnsi="Times New Roman" w:cs="Times New Roman"/>
                <w:sz w:val="20"/>
                <w:szCs w:val="20"/>
              </w:rPr>
              <w:t>16.35-16.50</w:t>
            </w:r>
          </w:p>
          <w:p w:rsidR="00AA1ADC" w:rsidRPr="00316E99" w:rsidRDefault="00AA1ADC" w:rsidP="00316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E99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261" w:type="dxa"/>
            <w:gridSpan w:val="3"/>
          </w:tcPr>
          <w:p w:rsidR="0062452A" w:rsidRDefault="00642E38" w:rsidP="00AA1AD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Уровни восприятия и роль анализаторов.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Использование логопедических приемов в освоении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нглийского языка  детьми с ОВЗ»</w:t>
            </w:r>
          </w:p>
          <w:p w:rsidR="00AA1ADC" w:rsidRPr="00AA1ADC" w:rsidRDefault="00AA1ADC" w:rsidP="00AA1AD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1" w:type="dxa"/>
          </w:tcPr>
          <w:p w:rsidR="00642E38" w:rsidRDefault="00642E38" w:rsidP="00642E38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Николаева И.А.,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 ГБ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ОУ Гимназия  №505 </w:t>
            </w:r>
          </w:p>
          <w:p w:rsidR="0064330E" w:rsidRPr="00AA1ADC" w:rsidRDefault="0064330E" w:rsidP="00642E38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5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Красносельского </w:t>
            </w:r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района </w:t>
            </w:r>
            <w:proofErr w:type="gramStart"/>
            <w:r w:rsidR="00AB3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С-П</w:t>
            </w:r>
            <w:r w:rsidRPr="008136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642E38" w:rsidRDefault="00642E38" w:rsidP="00642E3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Нарбаева</w:t>
            </w:r>
            <w:proofErr w:type="spellEnd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Е.А.,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нгл. языка ГБОУ Гимназия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>505</w:t>
            </w:r>
          </w:p>
          <w:p w:rsidR="00B555FF" w:rsidRPr="00AA1ADC" w:rsidRDefault="00AB3215" w:rsidP="00642E3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Красносельского района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С-П</w:t>
            </w:r>
            <w:r w:rsidR="00B555FF" w:rsidRPr="00B555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</w:t>
            </w:r>
            <w:proofErr w:type="gramEnd"/>
            <w:r w:rsidR="00B555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AA1ADC" w:rsidRPr="00AA1ADC" w:rsidRDefault="00642E38" w:rsidP="00642E3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>Закеосян</w:t>
            </w:r>
            <w:proofErr w:type="spellEnd"/>
            <w:r w:rsidRPr="00AA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Маргарита, </w:t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обучающаяся 10 класса  </w:t>
            </w:r>
            <w:r w:rsidR="00B555F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AA1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ГБОУ Гимназия   №505</w:t>
            </w:r>
            <w:r w:rsidR="00B555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</w:tc>
      </w:tr>
      <w:tr w:rsidR="00021D15" w:rsidTr="00BC7ECC">
        <w:trPr>
          <w:trHeight w:val="776"/>
        </w:trPr>
        <w:tc>
          <w:tcPr>
            <w:tcW w:w="1242" w:type="dxa"/>
          </w:tcPr>
          <w:p w:rsidR="00021D15" w:rsidRDefault="00B555FF" w:rsidP="00642E3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E38"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  <w:r w:rsidR="0062452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2E38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16B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6E99" w:rsidRDefault="00316E99" w:rsidP="00316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D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6172" w:type="dxa"/>
            <w:gridSpan w:val="4"/>
            <w:shd w:val="clear" w:color="auto" w:fill="F2F2F2" w:themeFill="background1" w:themeFillShade="F2"/>
          </w:tcPr>
          <w:p w:rsidR="004548CB" w:rsidRPr="00AA1ADC" w:rsidRDefault="00BC7ECC" w:rsidP="00BC7EC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        </w:t>
            </w:r>
            <w:r w:rsidR="00021D15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  <w:r w:rsidR="00454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семинара</w:t>
            </w:r>
          </w:p>
        </w:tc>
      </w:tr>
    </w:tbl>
    <w:p w:rsidR="0062452A" w:rsidRDefault="0062452A" w:rsidP="00021D15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16E99" w:rsidRDefault="00316E99" w:rsidP="00021D15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16E99" w:rsidRDefault="00316E99" w:rsidP="00021D15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21D15" w:rsidRPr="00316E99" w:rsidRDefault="00021D15" w:rsidP="00021D15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6E99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021D15" w:rsidRPr="00316E99" w:rsidRDefault="00021D15" w:rsidP="00021D1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6E99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образования, Центр психолого-педагогической, медицинской и социальной помощи  Красносельского района Санкт-Петербурга (ЦПМСС Красносельского района)</w:t>
      </w:r>
    </w:p>
    <w:p w:rsidR="00021D15" w:rsidRPr="00316E99" w:rsidRDefault="00021D15" w:rsidP="00021D1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21D15" w:rsidRPr="00316E99" w:rsidRDefault="00021D15" w:rsidP="00021D1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6E99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 учреждение средняя общеобразовательная школа № 285  Красносельского района Санкт-Петербурга </w:t>
      </w:r>
    </w:p>
    <w:p w:rsidR="00021D15" w:rsidRPr="00316E99" w:rsidRDefault="00021D15" w:rsidP="00021D1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21D15" w:rsidRPr="00316E99" w:rsidRDefault="00021D15" w:rsidP="00021D1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6E99">
        <w:rPr>
          <w:rFonts w:ascii="Times New Roman" w:hAnsi="Times New Roman" w:cs="Times New Roman"/>
          <w:b/>
          <w:sz w:val="24"/>
          <w:szCs w:val="24"/>
        </w:rPr>
        <w:t>Время проведения: 13.00 – 17.</w:t>
      </w:r>
      <w:r w:rsidR="00642E38" w:rsidRPr="00316E99">
        <w:rPr>
          <w:rFonts w:ascii="Times New Roman" w:hAnsi="Times New Roman" w:cs="Times New Roman"/>
          <w:b/>
          <w:sz w:val="24"/>
          <w:szCs w:val="24"/>
        </w:rPr>
        <w:t>0</w:t>
      </w:r>
      <w:r w:rsidR="008C5977" w:rsidRPr="00316E99">
        <w:rPr>
          <w:rFonts w:ascii="Times New Roman" w:hAnsi="Times New Roman" w:cs="Times New Roman"/>
          <w:b/>
          <w:sz w:val="24"/>
          <w:szCs w:val="24"/>
        </w:rPr>
        <w:t>0</w:t>
      </w:r>
    </w:p>
    <w:p w:rsidR="001428D8" w:rsidRPr="00316E99" w:rsidRDefault="001428D8" w:rsidP="00021D1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21D15" w:rsidRPr="00316E99" w:rsidRDefault="00021D15" w:rsidP="00021D1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16E9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021D15" w:rsidRPr="00316E99" w:rsidRDefault="00021D15" w:rsidP="00021D1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6E99">
        <w:rPr>
          <w:rFonts w:ascii="Times New Roman" w:hAnsi="Times New Roman" w:cs="Times New Roman"/>
          <w:sz w:val="24"/>
          <w:szCs w:val="24"/>
        </w:rPr>
        <w:t xml:space="preserve">ГБОУСОШ  № 285 Красносельского района СПб </w:t>
      </w:r>
    </w:p>
    <w:p w:rsidR="00021D15" w:rsidRPr="00316E99" w:rsidRDefault="00021D15" w:rsidP="00021D1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6E99">
        <w:rPr>
          <w:rFonts w:ascii="Times New Roman" w:hAnsi="Times New Roman" w:cs="Times New Roman"/>
          <w:sz w:val="24"/>
          <w:szCs w:val="24"/>
        </w:rPr>
        <w:t xml:space="preserve">Адрес: Санкт-Петербург, ул. Пограничника </w:t>
      </w:r>
      <w:proofErr w:type="spellStart"/>
      <w:r w:rsidRPr="00316E99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Pr="00316E99">
        <w:rPr>
          <w:rFonts w:ascii="Times New Roman" w:hAnsi="Times New Roman" w:cs="Times New Roman"/>
          <w:sz w:val="24"/>
          <w:szCs w:val="24"/>
        </w:rPr>
        <w:t>, 46 к.4 лит А.</w:t>
      </w:r>
    </w:p>
    <w:p w:rsidR="00021D15" w:rsidRPr="004548CB" w:rsidRDefault="00021D15" w:rsidP="00021D15">
      <w:pPr>
        <w:spacing w:line="240" w:lineRule="auto"/>
        <w:ind w:firstLine="0"/>
        <w:rPr>
          <w:rStyle w:val="a4"/>
          <w:rFonts w:ascii="Times New Roman" w:hAnsi="Times New Roman" w:cs="Times New Roman"/>
          <w:color w:val="0056B3"/>
          <w:sz w:val="24"/>
          <w:szCs w:val="24"/>
          <w:shd w:val="clear" w:color="auto" w:fill="FFFFFF"/>
          <w:lang w:val="en-US"/>
        </w:rPr>
      </w:pPr>
      <w:r w:rsidRPr="00316E99">
        <w:rPr>
          <w:rFonts w:ascii="Times New Roman" w:hAnsi="Times New Roman" w:cs="Times New Roman"/>
          <w:sz w:val="24"/>
          <w:szCs w:val="24"/>
          <w:lang w:val="en-US"/>
        </w:rPr>
        <w:t xml:space="preserve">E-mail:  </w:t>
      </w:r>
      <w:hyperlink r:id="rId7" w:history="1">
        <w:r w:rsidRPr="00316E99">
          <w:rPr>
            <w:rStyle w:val="a4"/>
            <w:rFonts w:ascii="Times New Roman" w:hAnsi="Times New Roman" w:cs="Times New Roman"/>
            <w:color w:val="0056B3"/>
            <w:sz w:val="24"/>
            <w:szCs w:val="24"/>
            <w:shd w:val="clear" w:color="auto" w:fill="FFFFFF"/>
            <w:lang w:val="en-US"/>
          </w:rPr>
          <w:t>school285@mail.ru</w:t>
        </w:r>
      </w:hyperlink>
    </w:p>
    <w:p w:rsidR="00316E99" w:rsidRPr="004548CB" w:rsidRDefault="00316E99" w:rsidP="00021D15">
      <w:pPr>
        <w:spacing w:line="240" w:lineRule="auto"/>
        <w:ind w:firstLine="0"/>
        <w:rPr>
          <w:rStyle w:val="a4"/>
          <w:rFonts w:ascii="Times New Roman" w:hAnsi="Times New Roman" w:cs="Times New Roman"/>
          <w:color w:val="0056B3"/>
          <w:sz w:val="24"/>
          <w:szCs w:val="24"/>
          <w:shd w:val="clear" w:color="auto" w:fill="FFFFFF"/>
          <w:lang w:val="en-US"/>
        </w:rPr>
      </w:pPr>
    </w:p>
    <w:p w:rsidR="00316E99" w:rsidRPr="004548CB" w:rsidRDefault="00316E99" w:rsidP="00021D15">
      <w:pPr>
        <w:spacing w:line="240" w:lineRule="auto"/>
        <w:ind w:firstLine="0"/>
        <w:rPr>
          <w:rStyle w:val="a4"/>
          <w:rFonts w:ascii="Times New Roman" w:hAnsi="Times New Roman" w:cs="Times New Roman"/>
          <w:color w:val="0056B3"/>
          <w:sz w:val="24"/>
          <w:szCs w:val="24"/>
          <w:shd w:val="clear" w:color="auto" w:fill="FFFFFF"/>
          <w:lang w:val="en-US"/>
        </w:rPr>
      </w:pPr>
    </w:p>
    <w:p w:rsidR="00316E99" w:rsidRPr="004548CB" w:rsidRDefault="00316E99" w:rsidP="00021D15">
      <w:pPr>
        <w:spacing w:line="240" w:lineRule="auto"/>
        <w:ind w:firstLine="0"/>
        <w:rPr>
          <w:rStyle w:val="a4"/>
          <w:rFonts w:ascii="Times New Roman" w:hAnsi="Times New Roman" w:cs="Times New Roman"/>
          <w:color w:val="0056B3"/>
          <w:sz w:val="24"/>
          <w:szCs w:val="24"/>
          <w:shd w:val="clear" w:color="auto" w:fill="FFFFFF"/>
          <w:lang w:val="en-US"/>
        </w:rPr>
      </w:pPr>
    </w:p>
    <w:p w:rsidR="00316E99" w:rsidRPr="004548CB" w:rsidRDefault="00316E99" w:rsidP="00021D15">
      <w:pPr>
        <w:spacing w:line="240" w:lineRule="auto"/>
        <w:ind w:firstLine="0"/>
        <w:rPr>
          <w:rStyle w:val="a4"/>
          <w:rFonts w:ascii="Times New Roman" w:hAnsi="Times New Roman" w:cs="Times New Roman"/>
          <w:color w:val="0056B3"/>
          <w:sz w:val="24"/>
          <w:szCs w:val="24"/>
          <w:shd w:val="clear" w:color="auto" w:fill="FFFFFF"/>
          <w:lang w:val="en-US"/>
        </w:rPr>
      </w:pPr>
    </w:p>
    <w:p w:rsidR="00316E99" w:rsidRPr="004548CB" w:rsidRDefault="00316E99" w:rsidP="00021D1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428D8" w:rsidRPr="00CE7752" w:rsidRDefault="00021D15" w:rsidP="00021D15">
      <w:pPr>
        <w:spacing w:line="240" w:lineRule="auto"/>
        <w:ind w:firstLine="0"/>
        <w:rPr>
          <w:lang w:val="en-US"/>
        </w:rPr>
      </w:pPr>
      <w:r w:rsidRPr="00021D1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</w:t>
      </w:r>
      <w:r w:rsidRPr="00021D15">
        <w:rPr>
          <w:lang w:val="en-US"/>
        </w:rPr>
        <w:t xml:space="preserve">            </w:t>
      </w:r>
      <w:r w:rsidR="001428D8">
        <w:rPr>
          <w:noProof/>
          <w:lang w:eastAsia="ru-RU"/>
        </w:rPr>
        <w:drawing>
          <wp:inline distT="0" distB="0" distL="0" distR="0" wp14:anchorId="7A269F6C">
            <wp:extent cx="2352675" cy="15656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84"/>
                    <a:stretch/>
                  </pic:blipFill>
                  <pic:spPr bwMode="auto">
                    <a:xfrm>
                      <a:off x="0" y="0"/>
                      <a:ext cx="2362975" cy="15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1D15">
        <w:rPr>
          <w:lang w:val="en-US"/>
        </w:rPr>
        <w:t xml:space="preserve">      </w:t>
      </w:r>
    </w:p>
    <w:p w:rsidR="00DD52E0" w:rsidRPr="00CE7752" w:rsidRDefault="00DD52E0" w:rsidP="00021D15">
      <w:pPr>
        <w:spacing w:line="240" w:lineRule="auto"/>
        <w:ind w:firstLine="0"/>
        <w:rPr>
          <w:lang w:val="en-US"/>
        </w:rPr>
      </w:pPr>
    </w:p>
    <w:p w:rsidR="00DD52E0" w:rsidRPr="00CE7752" w:rsidRDefault="00DD52E0" w:rsidP="00021D15">
      <w:pPr>
        <w:spacing w:line="240" w:lineRule="auto"/>
        <w:ind w:firstLine="0"/>
        <w:rPr>
          <w:lang w:val="en-US"/>
        </w:rPr>
      </w:pPr>
    </w:p>
    <w:p w:rsidR="00316E99" w:rsidRPr="004548CB" w:rsidRDefault="00316E99" w:rsidP="001428D8">
      <w:pPr>
        <w:suppressAutoHyphens/>
        <w:spacing w:line="240" w:lineRule="auto"/>
        <w:ind w:firstLine="0"/>
        <w:jc w:val="left"/>
        <w:rPr>
          <w:lang w:val="en-US"/>
        </w:rPr>
      </w:pPr>
    </w:p>
    <w:p w:rsidR="00316E99" w:rsidRPr="004548CB" w:rsidRDefault="00316E99" w:rsidP="001428D8">
      <w:pPr>
        <w:suppressAutoHyphens/>
        <w:spacing w:line="240" w:lineRule="auto"/>
        <w:ind w:firstLine="0"/>
        <w:jc w:val="left"/>
        <w:rPr>
          <w:lang w:val="en-US"/>
        </w:rPr>
      </w:pPr>
    </w:p>
    <w:p w:rsidR="00316E99" w:rsidRPr="004548CB" w:rsidRDefault="00316E99" w:rsidP="001428D8">
      <w:pPr>
        <w:suppressAutoHyphens/>
        <w:spacing w:line="240" w:lineRule="auto"/>
        <w:ind w:firstLine="0"/>
        <w:jc w:val="left"/>
        <w:rPr>
          <w:lang w:val="en-US"/>
        </w:rPr>
      </w:pPr>
    </w:p>
    <w:p w:rsidR="005F17D8" w:rsidRPr="004548CB" w:rsidRDefault="005F17D8" w:rsidP="001428D8">
      <w:pPr>
        <w:suppressAutoHyphens/>
        <w:spacing w:line="240" w:lineRule="auto"/>
        <w:ind w:firstLine="0"/>
        <w:jc w:val="left"/>
        <w:rPr>
          <w:lang w:val="en-US"/>
        </w:rPr>
      </w:pPr>
    </w:p>
    <w:p w:rsidR="005F17D8" w:rsidRPr="004548CB" w:rsidRDefault="005F17D8" w:rsidP="001428D8">
      <w:pPr>
        <w:suppressAutoHyphens/>
        <w:spacing w:line="240" w:lineRule="auto"/>
        <w:ind w:firstLine="0"/>
        <w:jc w:val="left"/>
        <w:rPr>
          <w:lang w:val="en-US"/>
        </w:rPr>
      </w:pPr>
    </w:p>
    <w:p w:rsidR="001428D8" w:rsidRPr="00E16B97" w:rsidRDefault="001428D8" w:rsidP="001428D8">
      <w:pPr>
        <w:suppressAutoHyphens/>
        <w:spacing w:line="240" w:lineRule="auto"/>
        <w:ind w:firstLine="0"/>
        <w:jc w:val="left"/>
        <w:rPr>
          <w:lang w:val="en-US"/>
        </w:rPr>
      </w:pPr>
      <w:r w:rsidRPr="00E16B9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 w:eastAsia="zh-CN"/>
        </w:rPr>
        <w:t xml:space="preserve">               </w:t>
      </w:r>
      <w:r w:rsidRPr="00E16B97">
        <w:rPr>
          <w:rFonts w:ascii="Times New Roman" w:eastAsia="Times New Roman" w:hAnsi="Times New Roman" w:cs="Times New Roman"/>
          <w:b/>
          <w:bCs/>
          <w:color w:val="00000A"/>
          <w:sz w:val="28"/>
          <w:szCs w:val="20"/>
          <w:lang w:val="en-US" w:eastAsia="zh-CN"/>
        </w:rPr>
        <w:t xml:space="preserve"> </w:t>
      </w:r>
    </w:p>
    <w:tbl>
      <w:tblPr>
        <w:tblStyle w:val="10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4259"/>
      </w:tblGrid>
      <w:tr w:rsidR="001428D8" w:rsidRPr="001428D8" w:rsidTr="001428D8">
        <w:trPr>
          <w:trHeight w:val="1478"/>
        </w:trPr>
        <w:tc>
          <w:tcPr>
            <w:tcW w:w="3249" w:type="dxa"/>
          </w:tcPr>
          <w:p w:rsidR="001428D8" w:rsidRPr="00E16B97" w:rsidRDefault="001428D8" w:rsidP="001428D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  <w:p w:rsidR="001428D8" w:rsidRPr="001428D8" w:rsidRDefault="001428D8" w:rsidP="001428D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28D8">
              <w:rPr>
                <w:rFonts w:ascii="Times New Roman" w:eastAsia="Calibri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6BAFBB0" wp14:editId="1E5644BD">
                  <wp:extent cx="12192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1428D8" w:rsidRPr="001428D8" w:rsidRDefault="001428D8" w:rsidP="001428D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>Государственное бюджетное учреждение</w:t>
            </w:r>
            <w:r w:rsidRPr="001428D8">
              <w:rPr>
                <w:rFonts w:ascii="Times New Roman" w:eastAsia="Calibri" w:hAnsi="Times New Roman" w:cs="Times New Roman"/>
                <w:sz w:val="16"/>
              </w:rPr>
              <w:t xml:space="preserve">     </w:t>
            </w:r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 xml:space="preserve">дополнительного образования,      </w:t>
            </w:r>
          </w:p>
          <w:p w:rsidR="001428D8" w:rsidRPr="001428D8" w:rsidRDefault="001428D8" w:rsidP="001428D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 xml:space="preserve">Центр </w:t>
            </w:r>
            <w:proofErr w:type="gramStart"/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>психолого-педагогической</w:t>
            </w:r>
            <w:proofErr w:type="gramEnd"/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>,</w:t>
            </w:r>
          </w:p>
          <w:p w:rsidR="001428D8" w:rsidRPr="001428D8" w:rsidRDefault="001428D8" w:rsidP="001428D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>медицинской и социальной помощи</w:t>
            </w:r>
          </w:p>
          <w:p w:rsidR="001428D8" w:rsidRPr="001428D8" w:rsidRDefault="001428D8" w:rsidP="001428D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>Красносельского района</w:t>
            </w:r>
          </w:p>
          <w:p w:rsidR="001428D8" w:rsidRPr="001428D8" w:rsidRDefault="001428D8" w:rsidP="001428D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>Санкт-Петербурга</w:t>
            </w:r>
          </w:p>
          <w:p w:rsidR="001428D8" w:rsidRPr="001428D8" w:rsidRDefault="001428D8" w:rsidP="001428D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>(ЦПМСС Красносельского района)</w:t>
            </w:r>
          </w:p>
        </w:tc>
      </w:tr>
      <w:tr w:rsidR="001428D8" w:rsidRPr="001428D8" w:rsidTr="001428D8">
        <w:trPr>
          <w:trHeight w:val="1478"/>
        </w:trPr>
        <w:tc>
          <w:tcPr>
            <w:tcW w:w="3249" w:type="dxa"/>
          </w:tcPr>
          <w:p w:rsidR="001428D8" w:rsidRPr="001428D8" w:rsidRDefault="001428D8" w:rsidP="001428D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28D8">
              <w:rPr>
                <w:rFonts w:ascii="Times New Roman" w:eastAsia="Calibri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742D59B" wp14:editId="5A098F5F">
                  <wp:extent cx="942975" cy="93745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00" cy="939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1428D8" w:rsidRPr="001428D8" w:rsidRDefault="001428D8" w:rsidP="001428D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1428D8" w:rsidRPr="001428D8" w:rsidRDefault="001428D8" w:rsidP="001428D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>Государственное бюджетное общеобразовательное учреждение</w:t>
            </w:r>
          </w:p>
          <w:p w:rsidR="001428D8" w:rsidRPr="001428D8" w:rsidRDefault="001428D8" w:rsidP="001428D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 xml:space="preserve">средняя общеобразовательная </w:t>
            </w:r>
          </w:p>
          <w:p w:rsidR="001428D8" w:rsidRPr="001428D8" w:rsidRDefault="001428D8" w:rsidP="001428D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>школа № 285</w:t>
            </w:r>
          </w:p>
          <w:p w:rsidR="001428D8" w:rsidRPr="001428D8" w:rsidRDefault="001428D8" w:rsidP="001428D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>Красносельского района</w:t>
            </w:r>
          </w:p>
          <w:p w:rsidR="001428D8" w:rsidRPr="001428D8" w:rsidRDefault="001428D8" w:rsidP="001428D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28D8">
              <w:rPr>
                <w:rFonts w:ascii="Times New Roman" w:eastAsia="Calibri" w:hAnsi="Times New Roman" w:cs="Times New Roman"/>
                <w:b/>
                <w:sz w:val="20"/>
              </w:rPr>
              <w:t xml:space="preserve"> Санкт-Петербурга</w:t>
            </w:r>
          </w:p>
        </w:tc>
      </w:tr>
    </w:tbl>
    <w:p w:rsidR="001428D8" w:rsidRDefault="001428D8" w:rsidP="001428D8">
      <w:pPr>
        <w:pStyle w:val="1"/>
        <w:spacing w:before="0" w:after="0"/>
        <w:jc w:val="center"/>
        <w:rPr>
          <w:b/>
          <w:bCs/>
          <w:sz w:val="36"/>
          <w:szCs w:val="36"/>
        </w:rPr>
      </w:pPr>
    </w:p>
    <w:p w:rsidR="001428D8" w:rsidRDefault="001428D8" w:rsidP="001428D8">
      <w:pPr>
        <w:pStyle w:val="1"/>
        <w:spacing w:before="0" w:after="0"/>
        <w:jc w:val="center"/>
        <w:rPr>
          <w:b/>
          <w:bCs/>
          <w:sz w:val="36"/>
          <w:szCs w:val="36"/>
        </w:rPr>
      </w:pPr>
      <w:r w:rsidRPr="001428D8">
        <w:rPr>
          <w:b/>
          <w:bCs/>
          <w:sz w:val="36"/>
          <w:szCs w:val="36"/>
        </w:rPr>
        <w:t>ПРОГРАММА</w:t>
      </w:r>
    </w:p>
    <w:p w:rsidR="001428D8" w:rsidRDefault="001428D8" w:rsidP="001428D8">
      <w:pPr>
        <w:pStyle w:val="1"/>
        <w:spacing w:before="0" w:after="0"/>
        <w:jc w:val="center"/>
      </w:pPr>
      <w:r>
        <w:rPr>
          <w:b/>
          <w:bCs/>
          <w:sz w:val="36"/>
          <w:szCs w:val="36"/>
        </w:rPr>
        <w:t>городского научно-практического семинара</w:t>
      </w:r>
    </w:p>
    <w:p w:rsidR="001428D8" w:rsidRDefault="001428D8" w:rsidP="001428D8">
      <w:pPr>
        <w:pStyle w:val="1"/>
        <w:spacing w:before="0" w:after="0"/>
        <w:jc w:val="right"/>
        <w:rPr>
          <w:b/>
          <w:bCs/>
          <w:sz w:val="36"/>
          <w:szCs w:val="36"/>
        </w:rPr>
      </w:pPr>
    </w:p>
    <w:p w:rsidR="001428D8" w:rsidRDefault="001428D8" w:rsidP="001428D8">
      <w:pPr>
        <w:pStyle w:val="1"/>
        <w:spacing w:before="0" w:after="0"/>
        <w:jc w:val="right"/>
      </w:pPr>
      <w:r>
        <w:rPr>
          <w:b/>
          <w:bCs/>
          <w:sz w:val="36"/>
          <w:szCs w:val="36"/>
        </w:rPr>
        <w:t xml:space="preserve"> </w:t>
      </w:r>
    </w:p>
    <w:p w:rsidR="001428D8" w:rsidRPr="00BF2585" w:rsidRDefault="001428D8" w:rsidP="001428D8">
      <w:pPr>
        <w:pStyle w:val="a7"/>
        <w:jc w:val="center"/>
      </w:pPr>
      <w:r>
        <w:rPr>
          <w:sz w:val="32"/>
          <w:szCs w:val="32"/>
        </w:rPr>
        <w:t xml:space="preserve">     «</w:t>
      </w:r>
      <w:r w:rsidRPr="00BF2585">
        <w:rPr>
          <w:b/>
          <w:sz w:val="32"/>
          <w:szCs w:val="32"/>
          <w:lang w:eastAsia="en-US"/>
        </w:rPr>
        <w:t xml:space="preserve">Особенности логопедического </w:t>
      </w:r>
      <w:r>
        <w:rPr>
          <w:b/>
          <w:sz w:val="32"/>
          <w:szCs w:val="32"/>
          <w:lang w:eastAsia="en-US"/>
        </w:rPr>
        <w:br/>
        <w:t xml:space="preserve">        </w:t>
      </w:r>
      <w:r w:rsidRPr="00BF2585">
        <w:rPr>
          <w:b/>
          <w:sz w:val="32"/>
          <w:szCs w:val="32"/>
          <w:lang w:eastAsia="en-US"/>
        </w:rPr>
        <w:t>сопровождения детей  с ОВЗ</w:t>
      </w:r>
      <w:r>
        <w:rPr>
          <w:sz w:val="22"/>
          <w:szCs w:val="22"/>
          <w:lang w:eastAsia="en-US"/>
        </w:rPr>
        <w:t>»</w:t>
      </w:r>
      <w:r>
        <w:rPr>
          <w:sz w:val="32"/>
          <w:szCs w:val="32"/>
        </w:rPr>
        <w:t xml:space="preserve"> </w:t>
      </w:r>
    </w:p>
    <w:p w:rsidR="001428D8" w:rsidRDefault="001428D8" w:rsidP="001428D8">
      <w:pPr>
        <w:pStyle w:val="a7"/>
        <w:jc w:val="center"/>
        <w:rPr>
          <w:sz w:val="16"/>
          <w:szCs w:val="16"/>
        </w:rPr>
      </w:pPr>
    </w:p>
    <w:p w:rsidR="001428D8" w:rsidRDefault="001428D8" w:rsidP="001428D8">
      <w:pPr>
        <w:pStyle w:val="a7"/>
        <w:jc w:val="center"/>
        <w:rPr>
          <w:sz w:val="28"/>
          <w:szCs w:val="16"/>
        </w:rPr>
      </w:pPr>
    </w:p>
    <w:p w:rsidR="001428D8" w:rsidRDefault="001428D8" w:rsidP="001428D8">
      <w:pPr>
        <w:pStyle w:val="a7"/>
        <w:jc w:val="center"/>
        <w:rPr>
          <w:sz w:val="32"/>
          <w:szCs w:val="32"/>
        </w:rPr>
      </w:pPr>
    </w:p>
    <w:p w:rsidR="001428D8" w:rsidRDefault="001428D8" w:rsidP="001428D8">
      <w:pPr>
        <w:pStyle w:val="a7"/>
        <w:jc w:val="center"/>
        <w:rPr>
          <w:sz w:val="32"/>
          <w:szCs w:val="32"/>
        </w:rPr>
      </w:pPr>
    </w:p>
    <w:p w:rsidR="001428D8" w:rsidRDefault="001428D8" w:rsidP="001428D8">
      <w:pPr>
        <w:pStyle w:val="a7"/>
        <w:jc w:val="center"/>
        <w:rPr>
          <w:sz w:val="32"/>
          <w:szCs w:val="32"/>
        </w:rPr>
      </w:pPr>
    </w:p>
    <w:p w:rsidR="001428D8" w:rsidRDefault="001428D8" w:rsidP="00BC7ECC">
      <w:pPr>
        <w:pStyle w:val="a7"/>
        <w:rPr>
          <w:sz w:val="32"/>
          <w:szCs w:val="32"/>
        </w:rPr>
      </w:pPr>
    </w:p>
    <w:p w:rsidR="00BC7ECC" w:rsidRDefault="00BC7ECC" w:rsidP="00BC7ECC">
      <w:pPr>
        <w:pStyle w:val="a7"/>
        <w:rPr>
          <w:sz w:val="32"/>
          <w:szCs w:val="32"/>
        </w:rPr>
      </w:pPr>
    </w:p>
    <w:p w:rsidR="00BC7ECC" w:rsidRPr="00BC7ECC" w:rsidRDefault="00BC7ECC" w:rsidP="001428D8">
      <w:pPr>
        <w:pStyle w:val="a7"/>
        <w:jc w:val="center"/>
      </w:pPr>
      <w:r w:rsidRPr="00BC7ECC">
        <w:t>29 ноября 2018</w:t>
      </w:r>
      <w:r w:rsidR="001428D8" w:rsidRPr="00BC7ECC">
        <w:t xml:space="preserve">  </w:t>
      </w:r>
    </w:p>
    <w:p w:rsidR="00BC7ECC" w:rsidRDefault="00BC7ECC" w:rsidP="001428D8">
      <w:pPr>
        <w:pStyle w:val="a7"/>
        <w:jc w:val="center"/>
        <w:rPr>
          <w:szCs w:val="28"/>
        </w:rPr>
      </w:pPr>
    </w:p>
    <w:p w:rsidR="001428D8" w:rsidRPr="00AB3215" w:rsidRDefault="001428D8" w:rsidP="00AB3215">
      <w:pPr>
        <w:pStyle w:val="a7"/>
        <w:jc w:val="center"/>
        <w:rPr>
          <w:szCs w:val="16"/>
        </w:rPr>
      </w:pPr>
      <w:r w:rsidRPr="00E16B97">
        <w:rPr>
          <w:szCs w:val="28"/>
        </w:rPr>
        <w:t xml:space="preserve"> Санкт-Петербург</w:t>
      </w:r>
    </w:p>
    <w:sectPr w:rsidR="001428D8" w:rsidRPr="00AB3215" w:rsidSect="004548CB">
      <w:pgSz w:w="16838" w:h="11906" w:orient="landscape"/>
      <w:pgMar w:top="851" w:right="851" w:bottom="567" w:left="851" w:header="34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87" w:rsidRDefault="00C80787" w:rsidP="004548CB">
      <w:pPr>
        <w:spacing w:line="240" w:lineRule="auto"/>
      </w:pPr>
      <w:r>
        <w:separator/>
      </w:r>
    </w:p>
  </w:endnote>
  <w:endnote w:type="continuationSeparator" w:id="0">
    <w:p w:rsidR="00C80787" w:rsidRDefault="00C80787" w:rsidP="00454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87" w:rsidRDefault="00C80787" w:rsidP="004548CB">
      <w:pPr>
        <w:spacing w:line="240" w:lineRule="auto"/>
      </w:pPr>
      <w:r>
        <w:separator/>
      </w:r>
    </w:p>
  </w:footnote>
  <w:footnote w:type="continuationSeparator" w:id="0">
    <w:p w:rsidR="00C80787" w:rsidRDefault="00C80787" w:rsidP="004548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CF"/>
    <w:rsid w:val="00011491"/>
    <w:rsid w:val="00021D15"/>
    <w:rsid w:val="000734A9"/>
    <w:rsid w:val="001428D8"/>
    <w:rsid w:val="00187756"/>
    <w:rsid w:val="001A312C"/>
    <w:rsid w:val="0023163A"/>
    <w:rsid w:val="00292574"/>
    <w:rsid w:val="00297EF0"/>
    <w:rsid w:val="002A0C9B"/>
    <w:rsid w:val="002D1C9A"/>
    <w:rsid w:val="00316E99"/>
    <w:rsid w:val="00377CD2"/>
    <w:rsid w:val="003A0B63"/>
    <w:rsid w:val="003E14B5"/>
    <w:rsid w:val="004548CB"/>
    <w:rsid w:val="004903F7"/>
    <w:rsid w:val="004E490A"/>
    <w:rsid w:val="00556AF2"/>
    <w:rsid w:val="005E134C"/>
    <w:rsid w:val="005F17D8"/>
    <w:rsid w:val="005F5CB0"/>
    <w:rsid w:val="0062452A"/>
    <w:rsid w:val="0062747E"/>
    <w:rsid w:val="00642E38"/>
    <w:rsid w:val="0064330E"/>
    <w:rsid w:val="006E12CF"/>
    <w:rsid w:val="007248A6"/>
    <w:rsid w:val="007E729D"/>
    <w:rsid w:val="008136A7"/>
    <w:rsid w:val="008C5977"/>
    <w:rsid w:val="00A4107C"/>
    <w:rsid w:val="00AA1ADC"/>
    <w:rsid w:val="00AB3215"/>
    <w:rsid w:val="00B555FF"/>
    <w:rsid w:val="00B671FB"/>
    <w:rsid w:val="00BC7ECC"/>
    <w:rsid w:val="00C52E74"/>
    <w:rsid w:val="00C703D5"/>
    <w:rsid w:val="00C80787"/>
    <w:rsid w:val="00CA30C8"/>
    <w:rsid w:val="00CE7752"/>
    <w:rsid w:val="00DD52E0"/>
    <w:rsid w:val="00E16B97"/>
    <w:rsid w:val="00E22CAA"/>
    <w:rsid w:val="00EE001D"/>
    <w:rsid w:val="00F6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qFormat/>
    <w:rsid w:val="00377CD2"/>
    <w:pPr>
      <w:suppressAutoHyphens/>
      <w:spacing w:before="280" w:after="119" w:line="240" w:lineRule="auto"/>
      <w:ind w:firstLine="0"/>
      <w:jc w:val="left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021D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D8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1428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лочная цитата"/>
    <w:basedOn w:val="a"/>
    <w:qFormat/>
    <w:rsid w:val="001428D8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4548C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8CB"/>
  </w:style>
  <w:style w:type="paragraph" w:styleId="aa">
    <w:name w:val="footer"/>
    <w:basedOn w:val="a"/>
    <w:link w:val="ab"/>
    <w:uiPriority w:val="99"/>
    <w:unhideWhenUsed/>
    <w:rsid w:val="004548C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qFormat/>
    <w:rsid w:val="00377CD2"/>
    <w:pPr>
      <w:suppressAutoHyphens/>
      <w:spacing w:before="280" w:after="119" w:line="240" w:lineRule="auto"/>
      <w:ind w:firstLine="0"/>
      <w:jc w:val="left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021D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D8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1428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лочная цитата"/>
    <w:basedOn w:val="a"/>
    <w:qFormat/>
    <w:rsid w:val="001428D8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4548C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8CB"/>
  </w:style>
  <w:style w:type="paragraph" w:styleId="aa">
    <w:name w:val="footer"/>
    <w:basedOn w:val="a"/>
    <w:link w:val="ab"/>
    <w:uiPriority w:val="99"/>
    <w:unhideWhenUsed/>
    <w:rsid w:val="004548C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chool285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2018-11-21T19:33:00Z</cp:lastPrinted>
  <dcterms:created xsi:type="dcterms:W3CDTF">2018-11-21T19:39:00Z</dcterms:created>
  <dcterms:modified xsi:type="dcterms:W3CDTF">2018-11-25T20:30:00Z</dcterms:modified>
</cp:coreProperties>
</file>